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8D" w:rsidRPr="00494E68" w:rsidRDefault="008E148D" w:rsidP="00664112">
      <w:pPr>
        <w:pStyle w:val="a3"/>
        <w:shd w:val="clear" w:color="auto" w:fill="FFFFFF"/>
        <w:spacing w:before="0" w:beforeAutospacing="0" w:after="0" w:afterAutospacing="0" w:line="193" w:lineRule="atLeast"/>
        <w:jc w:val="center"/>
        <w:rPr>
          <w:rStyle w:val="a4"/>
          <w:color w:val="000000"/>
        </w:rPr>
      </w:pPr>
      <w:r>
        <w:rPr>
          <w:rStyle w:val="a4"/>
          <w:color w:val="000000"/>
        </w:rPr>
        <w:t>Извещение о проведен</w:t>
      </w:r>
      <w:proofErr w:type="gramStart"/>
      <w:r>
        <w:rPr>
          <w:rStyle w:val="a4"/>
          <w:color w:val="000000"/>
        </w:rPr>
        <w:t>ии </w:t>
      </w:r>
      <w:r w:rsidRPr="00494E68">
        <w:rPr>
          <w:rStyle w:val="a4"/>
          <w:color w:val="000000"/>
        </w:rPr>
        <w:t>ау</w:t>
      </w:r>
      <w:proofErr w:type="gramEnd"/>
      <w:r w:rsidRPr="00494E68">
        <w:rPr>
          <w:rStyle w:val="a4"/>
          <w:color w:val="000000"/>
        </w:rPr>
        <w:t xml:space="preserve">кциона </w:t>
      </w:r>
      <w:r>
        <w:rPr>
          <w:rStyle w:val="a4"/>
          <w:color w:val="000000"/>
        </w:rPr>
        <w:t>на право заключения договора аренды</w:t>
      </w:r>
      <w:r w:rsidRPr="00494E68">
        <w:rPr>
          <w:rStyle w:val="a4"/>
          <w:color w:val="000000"/>
        </w:rPr>
        <w:t xml:space="preserve"> земельн</w:t>
      </w:r>
      <w:r>
        <w:rPr>
          <w:rStyle w:val="a4"/>
          <w:color w:val="000000"/>
        </w:rPr>
        <w:t>ого</w:t>
      </w:r>
      <w:r w:rsidRPr="00494E68">
        <w:rPr>
          <w:rStyle w:val="a4"/>
          <w:color w:val="000000"/>
        </w:rPr>
        <w:t xml:space="preserve"> участк</w:t>
      </w:r>
      <w:r>
        <w:rPr>
          <w:rStyle w:val="a4"/>
          <w:color w:val="000000"/>
        </w:rPr>
        <w:t>а</w:t>
      </w:r>
    </w:p>
    <w:p w:rsidR="008E148D" w:rsidRPr="00494E68" w:rsidRDefault="008E148D" w:rsidP="005337B7">
      <w:pPr>
        <w:pStyle w:val="21"/>
        <w:spacing w:after="0" w:line="240" w:lineRule="auto"/>
        <w:ind w:firstLine="708"/>
        <w:jc w:val="both"/>
        <w:rPr>
          <w:sz w:val="24"/>
          <w:szCs w:val="24"/>
        </w:rPr>
      </w:pPr>
      <w:r w:rsidRPr="00494E68">
        <w:rPr>
          <w:sz w:val="24"/>
          <w:szCs w:val="24"/>
        </w:rPr>
        <w:t xml:space="preserve"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</w:t>
      </w:r>
      <w:r>
        <w:rPr>
          <w:sz w:val="24"/>
          <w:szCs w:val="24"/>
        </w:rPr>
        <w:t>на право заключения договора аренды</w:t>
      </w:r>
      <w:r w:rsidRPr="00494E68">
        <w:rPr>
          <w:sz w:val="24"/>
          <w:szCs w:val="24"/>
        </w:rPr>
        <w:t xml:space="preserve"> земельного участка открытого по составу участников и форме подаче предложений о цене.</w:t>
      </w:r>
    </w:p>
    <w:p w:rsidR="008E148D" w:rsidRPr="00494E68" w:rsidRDefault="008E148D" w:rsidP="005337B7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494E68">
        <w:rPr>
          <w:rStyle w:val="a4"/>
          <w:color w:val="000000"/>
        </w:rPr>
        <w:t>Организатор торгов:</w:t>
      </w:r>
      <w:r w:rsidRPr="00494E68">
        <w:rPr>
          <w:rStyle w:val="apple-converted-space"/>
          <w:color w:val="000000"/>
        </w:rPr>
        <w:t> </w:t>
      </w:r>
      <w:r w:rsidRPr="00494E68">
        <w:t xml:space="preserve">Отдел по управлению муниципальным имуществом и вопросам сельского хозяйства </w:t>
      </w:r>
      <w:r w:rsidRPr="00494E68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8E148D" w:rsidRDefault="008E148D" w:rsidP="005337B7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494E68">
        <w:rPr>
          <w:rStyle w:val="a4"/>
          <w:color w:val="000000"/>
        </w:rPr>
        <w:t>Уполномоченный орган:</w:t>
      </w:r>
      <w:r w:rsidRPr="00494E68">
        <w:rPr>
          <w:rStyle w:val="apple-converted-space"/>
          <w:color w:val="000000"/>
        </w:rPr>
        <w:t> </w:t>
      </w:r>
      <w:r w:rsidRPr="00494E68">
        <w:t xml:space="preserve">Отдел по управлению муниципальным имуществом и вопросам сельского хозяйства </w:t>
      </w:r>
      <w:r w:rsidRPr="00494E68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8E148D" w:rsidRPr="00E12E8D" w:rsidRDefault="008E148D" w:rsidP="00E12E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12E8D">
        <w:rPr>
          <w:rStyle w:val="a4"/>
          <w:color w:val="000000"/>
        </w:rPr>
        <w:t>Форма проведения аукциона:</w:t>
      </w:r>
      <w:r w:rsidRPr="00E12E8D">
        <w:rPr>
          <w:rStyle w:val="apple-converted-space"/>
          <w:b/>
          <w:bCs/>
          <w:color w:val="000000"/>
        </w:rPr>
        <w:t> </w:t>
      </w:r>
      <w:r w:rsidRPr="00E12E8D">
        <w:rPr>
          <w:color w:val="000000"/>
        </w:rPr>
        <w:t>аукцион, открытый по составу участников.</w:t>
      </w:r>
    </w:p>
    <w:p w:rsidR="008E148D" w:rsidRPr="00E12E8D" w:rsidRDefault="008E148D" w:rsidP="00E12E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12E8D">
        <w:rPr>
          <w:rStyle w:val="a4"/>
          <w:color w:val="000000"/>
        </w:rPr>
        <w:t>Форма подачи предложений о цене:</w:t>
      </w:r>
      <w:r w:rsidRPr="00E12E8D">
        <w:rPr>
          <w:rStyle w:val="apple-converted-space"/>
          <w:b/>
          <w:bCs/>
          <w:color w:val="000000"/>
        </w:rPr>
        <w:t> </w:t>
      </w:r>
      <w:r w:rsidRPr="00E12E8D">
        <w:rPr>
          <w:color w:val="000000"/>
        </w:rPr>
        <w:t>открытая форма подачи предложений о цене.</w:t>
      </w:r>
    </w:p>
    <w:p w:rsidR="008E148D" w:rsidRPr="00E12E8D" w:rsidRDefault="008E148D" w:rsidP="00E12E8D">
      <w:pPr>
        <w:pStyle w:val="af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E12E8D">
        <w:rPr>
          <w:rStyle w:val="a4"/>
          <w:rFonts w:ascii="Times New Roman" w:hAnsi="Times New Roman"/>
          <w:color w:val="000000"/>
          <w:sz w:val="24"/>
          <w:szCs w:val="24"/>
        </w:rPr>
        <w:t>Предмет аукциона:</w:t>
      </w:r>
      <w:r w:rsidRPr="00E12E8D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8E148D" w:rsidRPr="008C214E" w:rsidRDefault="008E148D" w:rsidP="008C214E">
      <w:pPr>
        <w:pStyle w:val="af"/>
        <w:spacing w:after="0" w:line="240" w:lineRule="auto"/>
        <w:ind w:left="0" w:firstLine="651"/>
        <w:jc w:val="both"/>
        <w:rPr>
          <w:rFonts w:ascii="Times New Roman" w:hAnsi="Times New Roman"/>
          <w:sz w:val="24"/>
          <w:szCs w:val="24"/>
        </w:rPr>
      </w:pPr>
      <w:r w:rsidRPr="00E12E8D">
        <w:rPr>
          <w:rFonts w:ascii="Times New Roman" w:hAnsi="Times New Roman"/>
          <w:color w:val="000000"/>
          <w:sz w:val="24"/>
          <w:szCs w:val="24"/>
        </w:rPr>
        <w:t xml:space="preserve">– </w:t>
      </w:r>
      <w:r w:rsidR="008C214E" w:rsidRPr="008C214E">
        <w:rPr>
          <w:rFonts w:ascii="Times New Roman" w:hAnsi="Times New Roman"/>
          <w:sz w:val="24"/>
          <w:szCs w:val="24"/>
        </w:rPr>
        <w:t xml:space="preserve">Земельный участок с кадастровым номером  </w:t>
      </w:r>
      <w:r w:rsidR="008C214E" w:rsidRPr="008C214E">
        <w:rPr>
          <w:rFonts w:ascii="Times New Roman" w:hAnsi="Times New Roman"/>
          <w:sz w:val="24"/>
          <w:szCs w:val="24"/>
          <w:shd w:val="clear" w:color="auto" w:fill="FFFFFF"/>
        </w:rPr>
        <w:t>57:15:1050101:63</w:t>
      </w:r>
      <w:r w:rsidR="008C214E" w:rsidRPr="008C214E">
        <w:rPr>
          <w:rFonts w:ascii="Times New Roman" w:hAnsi="Times New Roman"/>
          <w:sz w:val="24"/>
          <w:szCs w:val="24"/>
        </w:rPr>
        <w:t xml:space="preserve">, площадью </w:t>
      </w:r>
      <w:r w:rsidR="008C214E" w:rsidRPr="008C214E">
        <w:rPr>
          <w:rFonts w:ascii="Times New Roman" w:hAnsi="Times New Roman"/>
          <w:sz w:val="24"/>
          <w:szCs w:val="24"/>
          <w:shd w:val="clear" w:color="auto" w:fill="FFFFFF"/>
        </w:rPr>
        <w:t>35422 </w:t>
      </w:r>
      <w:r w:rsidR="008C214E" w:rsidRPr="008C214E">
        <w:rPr>
          <w:rFonts w:ascii="Times New Roman" w:hAnsi="Times New Roman"/>
          <w:sz w:val="24"/>
          <w:szCs w:val="24"/>
        </w:rPr>
        <w:t xml:space="preserve">кв.м., расположенный по адресу: </w:t>
      </w:r>
      <w:proofErr w:type="gramStart"/>
      <w:r w:rsidR="008C214E" w:rsidRPr="008C214E">
        <w:rPr>
          <w:rFonts w:ascii="Times New Roman" w:hAnsi="Times New Roman"/>
          <w:sz w:val="24"/>
          <w:szCs w:val="24"/>
          <w:shd w:val="clear" w:color="auto" w:fill="FFFFFF"/>
        </w:rPr>
        <w:t xml:space="preserve">Российская Федерация, Орловская область, Свердловский район, с/с Красноармейское, северо-восточная окраина села </w:t>
      </w:r>
      <w:proofErr w:type="spellStart"/>
      <w:r w:rsidR="008C214E" w:rsidRPr="008C214E">
        <w:rPr>
          <w:rFonts w:ascii="Times New Roman" w:hAnsi="Times New Roman"/>
          <w:sz w:val="24"/>
          <w:szCs w:val="24"/>
          <w:shd w:val="clear" w:color="auto" w:fill="FFFFFF"/>
        </w:rPr>
        <w:t>Приображенское</w:t>
      </w:r>
      <w:proofErr w:type="spellEnd"/>
      <w:r w:rsidR="008C214E" w:rsidRPr="008C214E">
        <w:rPr>
          <w:rFonts w:ascii="Times New Roman" w:hAnsi="Times New Roman"/>
          <w:sz w:val="24"/>
          <w:szCs w:val="24"/>
        </w:rPr>
        <w:t>, категория земель: земли сельскохозяйственного назначения, вид разрешенного использование участка: для ведения личного подсобного хозяйства (полевой участок).</w:t>
      </w:r>
      <w:proofErr w:type="gramEnd"/>
    </w:p>
    <w:p w:rsidR="008E148D" w:rsidRPr="00E12E8D" w:rsidRDefault="008E148D" w:rsidP="00E12E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2E8D">
        <w:rPr>
          <w:rFonts w:ascii="Times New Roman" w:hAnsi="Times New Roman"/>
          <w:b/>
          <w:sz w:val="24"/>
          <w:szCs w:val="24"/>
        </w:rPr>
        <w:t>Ограничения прав на земельн</w:t>
      </w:r>
      <w:r>
        <w:rPr>
          <w:rFonts w:ascii="Times New Roman" w:hAnsi="Times New Roman"/>
          <w:b/>
          <w:sz w:val="24"/>
          <w:szCs w:val="24"/>
        </w:rPr>
        <w:t>ый</w:t>
      </w:r>
      <w:r w:rsidRPr="00E12E8D">
        <w:rPr>
          <w:rFonts w:ascii="Times New Roman" w:hAnsi="Times New Roman"/>
          <w:b/>
          <w:sz w:val="24"/>
          <w:szCs w:val="24"/>
        </w:rPr>
        <w:t xml:space="preserve"> участ</w:t>
      </w:r>
      <w:r>
        <w:rPr>
          <w:rFonts w:ascii="Times New Roman" w:hAnsi="Times New Roman"/>
          <w:b/>
          <w:sz w:val="24"/>
          <w:szCs w:val="24"/>
        </w:rPr>
        <w:t>ок</w:t>
      </w:r>
      <w:r w:rsidRPr="00E12E8D">
        <w:rPr>
          <w:rFonts w:ascii="Times New Roman" w:hAnsi="Times New Roman"/>
          <w:b/>
          <w:sz w:val="24"/>
          <w:szCs w:val="24"/>
        </w:rPr>
        <w:t xml:space="preserve"> (обременения):</w:t>
      </w:r>
      <w:r w:rsidRPr="00E12E8D">
        <w:rPr>
          <w:rFonts w:ascii="Times New Roman" w:hAnsi="Times New Roman"/>
          <w:sz w:val="24"/>
          <w:szCs w:val="24"/>
        </w:rPr>
        <w:t xml:space="preserve"> отсутствуют</w:t>
      </w:r>
      <w:r>
        <w:rPr>
          <w:rFonts w:ascii="Times New Roman" w:hAnsi="Times New Roman"/>
          <w:sz w:val="24"/>
          <w:szCs w:val="24"/>
        </w:rPr>
        <w:t xml:space="preserve">, дальнейшие ограничения устанавливаются </w:t>
      </w:r>
      <w:proofErr w:type="gramStart"/>
      <w:r>
        <w:rPr>
          <w:rFonts w:ascii="Times New Roman" w:hAnsi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/>
          <w:sz w:val="24"/>
          <w:szCs w:val="24"/>
        </w:rPr>
        <w:t xml:space="preserve"> аренды</w:t>
      </w:r>
      <w:r w:rsidRPr="00E12E8D">
        <w:rPr>
          <w:rFonts w:ascii="Times New Roman" w:hAnsi="Times New Roman"/>
          <w:sz w:val="24"/>
          <w:szCs w:val="24"/>
        </w:rPr>
        <w:t>.</w:t>
      </w:r>
    </w:p>
    <w:p w:rsidR="008C214E" w:rsidRPr="008C214E" w:rsidRDefault="008E148D" w:rsidP="008C21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2E8D">
        <w:rPr>
          <w:rFonts w:ascii="Times New Roman" w:hAnsi="Times New Roman"/>
          <w:b/>
          <w:sz w:val="24"/>
          <w:szCs w:val="24"/>
        </w:rPr>
        <w:t>Начальная цена годовой арендной платы</w:t>
      </w:r>
      <w:r>
        <w:rPr>
          <w:rFonts w:ascii="Times New Roman" w:hAnsi="Times New Roman"/>
          <w:sz w:val="24"/>
          <w:szCs w:val="24"/>
        </w:rPr>
        <w:t xml:space="preserve">: </w:t>
      </w:r>
      <w:r w:rsidR="008C214E" w:rsidRPr="008C214E">
        <w:rPr>
          <w:rFonts w:ascii="Times New Roman" w:hAnsi="Times New Roman"/>
          <w:sz w:val="24"/>
          <w:szCs w:val="24"/>
        </w:rPr>
        <w:t xml:space="preserve">– 10 730 (десять тысяч семьсот тридцать) рублей 00 копеек, определена </w:t>
      </w:r>
      <w:proofErr w:type="gramStart"/>
      <w:r w:rsidR="008C214E" w:rsidRPr="008C214E">
        <w:rPr>
          <w:rFonts w:ascii="Times New Roman" w:hAnsi="Times New Roman"/>
          <w:sz w:val="24"/>
          <w:szCs w:val="24"/>
        </w:rPr>
        <w:t>согласно отчета</w:t>
      </w:r>
      <w:proofErr w:type="gramEnd"/>
      <w:r w:rsidR="008C214E" w:rsidRPr="008C214E">
        <w:rPr>
          <w:rFonts w:ascii="Times New Roman" w:hAnsi="Times New Roman"/>
          <w:sz w:val="24"/>
          <w:szCs w:val="24"/>
        </w:rPr>
        <w:t xml:space="preserve"> об оценке ИП </w:t>
      </w:r>
      <w:proofErr w:type="spellStart"/>
      <w:r w:rsidR="008C214E" w:rsidRPr="008C214E">
        <w:rPr>
          <w:rFonts w:ascii="Times New Roman" w:hAnsi="Times New Roman"/>
          <w:sz w:val="24"/>
          <w:szCs w:val="24"/>
        </w:rPr>
        <w:t>Кондратова</w:t>
      </w:r>
      <w:proofErr w:type="spellEnd"/>
      <w:r w:rsidR="008C214E" w:rsidRPr="008C214E">
        <w:rPr>
          <w:rFonts w:ascii="Times New Roman" w:hAnsi="Times New Roman"/>
          <w:sz w:val="24"/>
          <w:szCs w:val="24"/>
        </w:rPr>
        <w:t xml:space="preserve"> Сергея Вячеславовича от 01.03.2021 года №179-21, размер задатка – 2 146 (две тысячи сто сорок шесть) рублей 00 копеек, «шаг аукциона» - 321 (триста двадцать один) рубль 90 копеек.</w:t>
      </w:r>
    </w:p>
    <w:p w:rsidR="008C214E" w:rsidRPr="008C214E" w:rsidRDefault="008C214E" w:rsidP="008C21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14E">
        <w:rPr>
          <w:rFonts w:ascii="Times New Roman" w:hAnsi="Times New Roman"/>
          <w:sz w:val="24"/>
          <w:szCs w:val="24"/>
        </w:rPr>
        <w:t>Размер задатка установить в размере 20% от начальной цены арендной платы, шаг аукциона  - 3% от начальной цены арендной платы.</w:t>
      </w:r>
    </w:p>
    <w:p w:rsidR="008E148D" w:rsidRPr="00BB3211" w:rsidRDefault="008E148D" w:rsidP="00E12E8D">
      <w:pPr>
        <w:pStyle w:val="a6"/>
        <w:ind w:firstLine="709"/>
        <w:rPr>
          <w:sz w:val="24"/>
          <w:szCs w:val="24"/>
        </w:rPr>
      </w:pPr>
      <w:r w:rsidRPr="00BB3211">
        <w:rPr>
          <w:b/>
          <w:sz w:val="24"/>
          <w:szCs w:val="24"/>
        </w:rPr>
        <w:t>Реквизиты для перечисления задатка.</w:t>
      </w:r>
      <w:r w:rsidRPr="00BB3211">
        <w:rPr>
          <w:sz w:val="24"/>
          <w:szCs w:val="24"/>
        </w:rPr>
        <w:t xml:space="preserve"> </w:t>
      </w:r>
    </w:p>
    <w:p w:rsidR="008E148D" w:rsidRPr="00BB3211" w:rsidRDefault="008E148D" w:rsidP="00E12E8D">
      <w:pPr>
        <w:pStyle w:val="a6"/>
        <w:ind w:firstLine="709"/>
        <w:rPr>
          <w:sz w:val="24"/>
          <w:szCs w:val="24"/>
        </w:rPr>
      </w:pPr>
      <w:r w:rsidRPr="00BB3211">
        <w:rPr>
          <w:sz w:val="24"/>
          <w:szCs w:val="24"/>
        </w:rPr>
        <w:t>Получатель: УФК по Орловской области (</w:t>
      </w:r>
      <w:proofErr w:type="gramStart"/>
      <w:r w:rsidRPr="00BB3211">
        <w:rPr>
          <w:sz w:val="24"/>
          <w:szCs w:val="24"/>
        </w:rPr>
        <w:t>л</w:t>
      </w:r>
      <w:proofErr w:type="gramEnd"/>
      <w:r w:rsidRPr="00BB3211">
        <w:rPr>
          <w:sz w:val="24"/>
          <w:szCs w:val="24"/>
        </w:rPr>
        <w:t>.сч.05543395770 Отдел по управлению муниципальным имуществом и вопроса сельского хозяйства Свердловского района)</w:t>
      </w:r>
    </w:p>
    <w:p w:rsidR="008E148D" w:rsidRPr="00BB3211" w:rsidRDefault="008E148D" w:rsidP="00E12E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8E148D" w:rsidRPr="00BB3211" w:rsidRDefault="008E148D" w:rsidP="00E12E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ОГРН-1025702057480</w:t>
      </w:r>
    </w:p>
    <w:p w:rsidR="008E148D" w:rsidRPr="00BB3211" w:rsidRDefault="008E148D" w:rsidP="00E12E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B3211">
        <w:rPr>
          <w:rFonts w:ascii="Times New Roman" w:hAnsi="Times New Roman"/>
          <w:sz w:val="24"/>
          <w:szCs w:val="24"/>
        </w:rPr>
        <w:t>Счет-</w:t>
      </w:r>
      <w:r w:rsidR="00BB3211" w:rsidRPr="00BB3211">
        <w:rPr>
          <w:rFonts w:ascii="Times New Roman" w:hAnsi="Times New Roman"/>
          <w:sz w:val="24"/>
          <w:szCs w:val="24"/>
        </w:rPr>
        <w:t>03232643546520005400</w:t>
      </w:r>
      <w:proofErr w:type="gramEnd"/>
      <w:r w:rsidRPr="00BB321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</w:t>
      </w:r>
      <w:r w:rsidR="00BB3211" w:rsidRPr="00BB3211">
        <w:rPr>
          <w:rFonts w:ascii="Times New Roman" w:hAnsi="Times New Roman"/>
          <w:sz w:val="24"/>
          <w:szCs w:val="24"/>
        </w:rPr>
        <w:t>Отделение Орел БАНКА РОССИИ//УФК по Орловской области г.Орел</w:t>
      </w:r>
    </w:p>
    <w:p w:rsidR="008E148D" w:rsidRPr="00BB3211" w:rsidRDefault="008E148D" w:rsidP="00F66A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B3211">
        <w:rPr>
          <w:rFonts w:ascii="Times New Roman" w:hAnsi="Times New Roman"/>
          <w:sz w:val="24"/>
          <w:szCs w:val="24"/>
        </w:rPr>
        <w:t>Бик</w:t>
      </w:r>
      <w:proofErr w:type="spellEnd"/>
      <w:r w:rsidRPr="00BB3211">
        <w:rPr>
          <w:rFonts w:ascii="Times New Roman" w:hAnsi="Times New Roman"/>
          <w:sz w:val="24"/>
          <w:szCs w:val="24"/>
        </w:rPr>
        <w:t xml:space="preserve">:  </w:t>
      </w:r>
      <w:r w:rsidR="00BB3211" w:rsidRPr="00BB3211">
        <w:rPr>
          <w:rFonts w:ascii="Times New Roman" w:hAnsi="Times New Roman"/>
          <w:sz w:val="24"/>
          <w:szCs w:val="24"/>
        </w:rPr>
        <w:t>015402901</w:t>
      </w:r>
    </w:p>
    <w:p w:rsidR="00BB3211" w:rsidRPr="00BB3211" w:rsidRDefault="00BB3211" w:rsidP="00F66A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Счет: 40102810545370000046</w:t>
      </w:r>
    </w:p>
    <w:p w:rsidR="008E148D" w:rsidRPr="00BB3211" w:rsidRDefault="008E148D" w:rsidP="00F66A30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Назначение платежа – Задаток на участие в аукционе.</w:t>
      </w:r>
    </w:p>
    <w:p w:rsidR="008E148D" w:rsidRPr="00D0639A" w:rsidRDefault="008E148D" w:rsidP="00D063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b/>
          <w:sz w:val="24"/>
          <w:szCs w:val="24"/>
        </w:rPr>
        <w:t>Порядок внесения и возврата задатка:</w:t>
      </w:r>
      <w:r w:rsidRPr="00BB3211">
        <w:rPr>
          <w:rFonts w:ascii="Times New Roman" w:hAnsi="Times New Roman"/>
          <w:sz w:val="24"/>
          <w:szCs w:val="24"/>
        </w:rPr>
        <w:t> задаток вносится</w:t>
      </w:r>
      <w:r w:rsidRPr="00D0639A">
        <w:rPr>
          <w:rFonts w:ascii="Times New Roman" w:hAnsi="Times New Roman"/>
          <w:sz w:val="24"/>
          <w:szCs w:val="24"/>
        </w:rPr>
        <w:t xml:space="preserve">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 </w:t>
      </w:r>
    </w:p>
    <w:p w:rsidR="008E148D" w:rsidRPr="00D0639A" w:rsidRDefault="008E148D" w:rsidP="00D0639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0639A">
        <w:rPr>
          <w:rFonts w:ascii="Times New Roman" w:hAnsi="Times New Roman"/>
          <w:b/>
          <w:sz w:val="24"/>
          <w:szCs w:val="24"/>
        </w:rPr>
        <w:t>Возврат задатка осуществляется в следующем порядке:</w:t>
      </w:r>
    </w:p>
    <w:p w:rsidR="008E148D" w:rsidRPr="00D0639A" w:rsidRDefault="008E148D" w:rsidP="00D063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39A">
        <w:rPr>
          <w:rFonts w:ascii="Times New Roman" w:hAnsi="Times New Roman"/>
          <w:sz w:val="24"/>
          <w:szCs w:val="24"/>
        </w:rPr>
        <w:t>- в течение 3 рабочих дней со дня принятия решения об отказе в проведен</w:t>
      </w:r>
      <w:proofErr w:type="gramStart"/>
      <w:r w:rsidRPr="00D0639A">
        <w:rPr>
          <w:rFonts w:ascii="Times New Roman" w:hAnsi="Times New Roman"/>
          <w:sz w:val="24"/>
          <w:szCs w:val="24"/>
        </w:rPr>
        <w:t>ии ау</w:t>
      </w:r>
      <w:proofErr w:type="gramEnd"/>
      <w:r w:rsidRPr="00D0639A">
        <w:rPr>
          <w:rFonts w:ascii="Times New Roman" w:hAnsi="Times New Roman"/>
          <w:sz w:val="24"/>
          <w:szCs w:val="24"/>
        </w:rPr>
        <w:t>кциона;</w:t>
      </w:r>
    </w:p>
    <w:p w:rsidR="008E148D" w:rsidRPr="00D0639A" w:rsidRDefault="008E148D" w:rsidP="00D063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39A">
        <w:rPr>
          <w:rFonts w:ascii="Times New Roman" w:hAnsi="Times New Roman"/>
          <w:sz w:val="24"/>
          <w:szCs w:val="24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8E148D" w:rsidRPr="00D0639A" w:rsidRDefault="008E148D" w:rsidP="00240F48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D0639A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8E148D" w:rsidRDefault="008E148D" w:rsidP="00240F48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7F7C22">
        <w:rPr>
          <w:color w:val="000000"/>
        </w:rPr>
        <w:t xml:space="preserve">- в течение 3 рабочих дней со дня подписания протокола о результатах аукциона, </w:t>
      </w:r>
      <w:proofErr w:type="gramStart"/>
      <w:r w:rsidRPr="007F7C22">
        <w:rPr>
          <w:color w:val="000000"/>
        </w:rPr>
        <w:t>лицам</w:t>
      </w:r>
      <w:proofErr w:type="gramEnd"/>
      <w:r w:rsidRPr="007F7C22">
        <w:rPr>
          <w:color w:val="000000"/>
        </w:rPr>
        <w:t xml:space="preserve"> участвовавшим в аукционе, но не победившим в нем.</w:t>
      </w:r>
    </w:p>
    <w:p w:rsidR="008E148D" w:rsidRPr="007F7C22" w:rsidRDefault="008E148D" w:rsidP="00E12E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12E8D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</w:t>
      </w:r>
      <w:r w:rsidRPr="007F7C22">
        <w:rPr>
          <w:color w:val="000000"/>
        </w:rPr>
        <w:t xml:space="preserve"> по заключенному договору.</w:t>
      </w:r>
    </w:p>
    <w:p w:rsidR="008E148D" w:rsidRPr="007F7C22" w:rsidRDefault="008E148D" w:rsidP="005337B7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7F7C22">
        <w:rPr>
          <w:rStyle w:val="a4"/>
          <w:color w:val="000000"/>
        </w:rPr>
        <w:lastRenderedPageBreak/>
        <w:t>Для участия в аукционе претендент предоставляет:</w:t>
      </w:r>
    </w:p>
    <w:p w:rsidR="008E148D" w:rsidRDefault="008E148D" w:rsidP="00254C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hAnsi="Times New Roman"/>
          <w:sz w:val="24"/>
          <w:szCs w:val="24"/>
        </w:rPr>
        <w:t>ии ау</w:t>
      </w:r>
      <w:proofErr w:type="gramEnd"/>
      <w:r>
        <w:rPr>
          <w:rFonts w:ascii="Times New Roman" w:hAnsi="Times New Roman"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8E148D" w:rsidRDefault="008E148D" w:rsidP="00254C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8E148D" w:rsidRDefault="008E148D" w:rsidP="00254C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E148D" w:rsidRDefault="008E148D" w:rsidP="00254C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документы, подтверждающие внесение задатка.</w:t>
      </w:r>
    </w:p>
    <w:p w:rsidR="008E148D" w:rsidRDefault="008E148D" w:rsidP="00240F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8E148D" w:rsidRPr="007F7C22" w:rsidRDefault="008E148D" w:rsidP="003E6FDF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proofErr w:type="gramStart"/>
      <w:r w:rsidRPr="007F7C22">
        <w:rPr>
          <w:rStyle w:val="a4"/>
          <w:color w:val="000000"/>
        </w:rPr>
        <w:t>Заявки с прилагаемыми к ним документами принимаются</w:t>
      </w:r>
      <w:r w:rsidRPr="007F7C22">
        <w:rPr>
          <w:rStyle w:val="apple-converted-space"/>
          <w:color w:val="000000"/>
        </w:rPr>
        <w:t> </w:t>
      </w:r>
      <w:r w:rsidRPr="007F7C22">
        <w:rPr>
          <w:color w:val="000000"/>
        </w:rPr>
        <w:t xml:space="preserve">с </w:t>
      </w:r>
      <w:r w:rsidR="008C214E">
        <w:rPr>
          <w:color w:val="000000"/>
        </w:rPr>
        <w:t>05</w:t>
      </w:r>
      <w:r w:rsidRPr="007F7C22">
        <w:rPr>
          <w:color w:val="000000"/>
        </w:rPr>
        <w:t xml:space="preserve"> </w:t>
      </w:r>
      <w:r w:rsidR="008C214E">
        <w:rPr>
          <w:color w:val="000000"/>
        </w:rPr>
        <w:t>марта 2021</w:t>
      </w:r>
      <w:r w:rsidRPr="007F7C22">
        <w:rPr>
          <w:color w:val="000000"/>
        </w:rPr>
        <w:t xml:space="preserve"> </w:t>
      </w:r>
      <w:r w:rsidRPr="007F7C22">
        <w:t xml:space="preserve">года  по </w:t>
      </w:r>
      <w:r w:rsidR="00E04E36">
        <w:t>30 марта 2021</w:t>
      </w:r>
      <w:r w:rsidRPr="007F7C22">
        <w:t xml:space="preserve"> г.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</w:t>
      </w:r>
      <w:proofErr w:type="gramEnd"/>
      <w:r w:rsidRPr="007F7C22">
        <w:t xml:space="preserve"> </w:t>
      </w:r>
      <w:proofErr w:type="gramStart"/>
      <w:r w:rsidRPr="007F7C22">
        <w:rPr>
          <w:color w:val="000000"/>
        </w:rPr>
        <w:t xml:space="preserve">Орловская область, Свердловский район, п. Змиевка, ул. Ленина, д.48, </w:t>
      </w:r>
      <w:r w:rsidRPr="007F7C22">
        <w:t xml:space="preserve"> по описи  установленной формы.</w:t>
      </w:r>
      <w:proofErr w:type="gramEnd"/>
    </w:p>
    <w:p w:rsidR="008E148D" w:rsidRPr="007F7C22" w:rsidRDefault="008E148D" w:rsidP="003E6FDF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a4"/>
        </w:rPr>
        <w:t>Срок принятия решения об отказе в проведен</w:t>
      </w:r>
      <w:proofErr w:type="gramStart"/>
      <w:r w:rsidRPr="007F7C22">
        <w:rPr>
          <w:rStyle w:val="a4"/>
        </w:rPr>
        <w:t>ии ау</w:t>
      </w:r>
      <w:proofErr w:type="gramEnd"/>
      <w:r w:rsidRPr="007F7C22">
        <w:rPr>
          <w:rStyle w:val="a4"/>
        </w:rPr>
        <w:t>кциона:</w:t>
      </w:r>
      <w:r w:rsidRPr="007F7C22">
        <w:rPr>
          <w:rStyle w:val="apple-converted-space"/>
          <w:b/>
          <w:bCs/>
        </w:rPr>
        <w:t> </w:t>
      </w:r>
      <w:r w:rsidRPr="007F7C22">
        <w:t xml:space="preserve">решение об отказе в проведении аукциона может быть принято Организатором аукциона не позднее </w:t>
      </w:r>
      <w:r w:rsidR="00612080">
        <w:t>24 марта 2021</w:t>
      </w:r>
      <w:r w:rsidRPr="007F7C22">
        <w:t xml:space="preserve"> г.</w:t>
      </w:r>
    </w:p>
    <w:p w:rsidR="008E148D" w:rsidRPr="007F7C22" w:rsidRDefault="008E148D" w:rsidP="003E6FDF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a4"/>
        </w:rPr>
        <w:t>Дата и время, порядок определения участников аукциона:</w:t>
      </w:r>
      <w:r w:rsidRPr="007F7C22">
        <w:rPr>
          <w:rStyle w:val="apple-converted-space"/>
          <w:b/>
          <w:bCs/>
        </w:rPr>
        <w:t> </w:t>
      </w:r>
      <w:r w:rsidR="00612080">
        <w:rPr>
          <w:rStyle w:val="apple-converted-space"/>
          <w:bCs/>
        </w:rPr>
        <w:t>30 марта 2021</w:t>
      </w:r>
      <w:r w:rsidRPr="007F7C22">
        <w:t xml:space="preserve"> г</w:t>
      </w:r>
      <w:r w:rsidRPr="007F7C22">
        <w:rPr>
          <w:rStyle w:val="a4"/>
        </w:rPr>
        <w:t>.</w:t>
      </w:r>
      <w:r w:rsidRPr="007F7C22">
        <w:rPr>
          <w:rStyle w:val="apple-converted-space"/>
        </w:rPr>
        <w:t> </w:t>
      </w:r>
      <w:r w:rsidRPr="007F7C22">
        <w:t xml:space="preserve">в </w:t>
      </w:r>
      <w:r>
        <w:t>17</w:t>
      </w:r>
      <w:r w:rsidRPr="007F7C22">
        <w:t xml:space="preserve"> ч. </w:t>
      </w:r>
      <w:r>
        <w:t>15</w:t>
      </w:r>
      <w:r w:rsidRPr="007F7C22">
        <w:t xml:space="preserve"> мин. по адресу: </w:t>
      </w:r>
      <w:r w:rsidRPr="007F7C22">
        <w:rPr>
          <w:color w:val="000000"/>
        </w:rPr>
        <w:t>Орловская область, Свердловский район, п. Змиевка, ул. Ленина, д.48.</w:t>
      </w:r>
    </w:p>
    <w:p w:rsidR="008E148D" w:rsidRPr="007F7C22" w:rsidRDefault="008E148D" w:rsidP="003E6FDF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8E148D" w:rsidRDefault="008E148D" w:rsidP="003E6FDF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7F7C22">
        <w:rPr>
          <w:rStyle w:val="a4"/>
        </w:rPr>
        <w:t>Аукцион состоится:</w:t>
      </w:r>
      <w:r w:rsidRPr="007F7C22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 xml:space="preserve"> – </w:t>
      </w:r>
      <w:r w:rsidR="00612080">
        <w:rPr>
          <w:rStyle w:val="apple-converted-space"/>
          <w:bCs/>
        </w:rPr>
        <w:t>05 апреля 2021</w:t>
      </w:r>
      <w:r w:rsidRPr="007F7C22">
        <w:t xml:space="preserve"> г</w:t>
      </w:r>
      <w:r>
        <w:t xml:space="preserve">ода, в 11 часов 00 минут, </w:t>
      </w:r>
      <w:r w:rsidR="00612080">
        <w:t xml:space="preserve">по </w:t>
      </w:r>
      <w:r w:rsidRPr="007F7C22">
        <w:t xml:space="preserve">адресу: </w:t>
      </w:r>
      <w:r w:rsidRPr="007F7C22">
        <w:rPr>
          <w:color w:val="000000"/>
        </w:rPr>
        <w:t>Орловская область, Свердловский район, п. Змиевка, ул. Ленина, д.48.</w:t>
      </w:r>
    </w:p>
    <w:p w:rsidR="008E148D" w:rsidRPr="007F7C22" w:rsidRDefault="008E148D" w:rsidP="005337B7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a4"/>
        </w:rPr>
        <w:t>Победителем аукциона признается</w:t>
      </w:r>
      <w:r w:rsidRPr="007F7C22">
        <w:rPr>
          <w:rStyle w:val="apple-converted-space"/>
        </w:rPr>
        <w:t> </w:t>
      </w:r>
      <w:r w:rsidRPr="007F7C22">
        <w:t>участник, предложи</w:t>
      </w:r>
      <w:r>
        <w:t>вший максимально высокую цену годовой арендной платы за</w:t>
      </w:r>
      <w:r w:rsidRPr="007F7C22">
        <w:t xml:space="preserve"> земельный участок.</w:t>
      </w:r>
    </w:p>
    <w:p w:rsidR="008E148D" w:rsidRPr="007F7C22" w:rsidRDefault="008E148D" w:rsidP="005337B7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a4"/>
        </w:rPr>
        <w:t>Дата и место подведения итогов аукциона</w:t>
      </w:r>
      <w:r w:rsidRPr="007F7C22">
        <w:t xml:space="preserve">: </w:t>
      </w:r>
      <w:r w:rsidR="00612080">
        <w:rPr>
          <w:rStyle w:val="apple-converted-space"/>
          <w:bCs/>
        </w:rPr>
        <w:t>05 апреля 2021</w:t>
      </w:r>
      <w:r w:rsidRPr="007F7C22">
        <w:t xml:space="preserve"> г. в 1</w:t>
      </w:r>
      <w:r>
        <w:t>7</w:t>
      </w:r>
      <w:r w:rsidRPr="007F7C22">
        <w:t>-00 по адресу:</w:t>
      </w:r>
      <w:r w:rsidRPr="007F7C22">
        <w:rPr>
          <w:color w:val="000000"/>
        </w:rPr>
        <w:t xml:space="preserve"> Орловская область, Свердловский район, п. Змиевка, ул. Ленина, д.48.</w:t>
      </w:r>
    </w:p>
    <w:p w:rsidR="008E148D" w:rsidRPr="007F7C22" w:rsidRDefault="008E148D" w:rsidP="005337B7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a4"/>
        </w:rPr>
        <w:t xml:space="preserve">Договор </w:t>
      </w:r>
      <w:r>
        <w:rPr>
          <w:rStyle w:val="a4"/>
        </w:rPr>
        <w:t>аренды</w:t>
      </w:r>
      <w:r w:rsidRPr="007F7C22">
        <w:rPr>
          <w:rStyle w:val="a4"/>
        </w:rPr>
        <w:t xml:space="preserve"> земельного участка заключается</w:t>
      </w:r>
      <w:r w:rsidRPr="007F7C22">
        <w:rPr>
          <w:rStyle w:val="apple-converted-space"/>
        </w:rPr>
        <w:t> </w:t>
      </w:r>
      <w:r>
        <w:t xml:space="preserve">между </w:t>
      </w:r>
      <w:r w:rsidRPr="007F7C22">
        <w:t>Продавцом и Победителем   аукциона не ранее  чем через десять дней со дня  размещения информации о результатах  аукциона на официальном сайте.</w:t>
      </w:r>
      <w:r>
        <w:t xml:space="preserve"> Срок действия договора аренды – 3 года.</w:t>
      </w:r>
    </w:p>
    <w:p w:rsidR="008E148D" w:rsidRPr="007F7C22" w:rsidRDefault="008E148D" w:rsidP="003E55C8">
      <w:pPr>
        <w:pStyle w:val="a3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t xml:space="preserve">Форма заявки и  проект договора </w:t>
      </w:r>
      <w:r>
        <w:t xml:space="preserve">аренды </w:t>
      </w:r>
      <w:r w:rsidRPr="007F7C22">
        <w:t>размещены на сайте администрации Свердловского района Орловской области </w:t>
      </w:r>
      <w:hyperlink r:id="rId5" w:history="1">
        <w:r w:rsidRPr="007F7C22">
          <w:rPr>
            <w:rStyle w:val="a5"/>
            <w:lang w:val="en-US"/>
          </w:rPr>
          <w:t>http</w:t>
        </w:r>
        <w:r w:rsidRPr="007F7C22">
          <w:rPr>
            <w:rStyle w:val="a5"/>
          </w:rPr>
          <w:t>://</w:t>
        </w:r>
        <w:r w:rsidRPr="007F7C22">
          <w:rPr>
            <w:rStyle w:val="a5"/>
            <w:lang w:val="en-US"/>
          </w:rPr>
          <w:t>admzmievka</w:t>
        </w:r>
        <w:r w:rsidRPr="007F7C22">
          <w:rPr>
            <w:rStyle w:val="a5"/>
          </w:rPr>
          <w:t>.</w:t>
        </w:r>
        <w:r w:rsidRPr="007F7C22">
          <w:rPr>
            <w:rStyle w:val="a5"/>
            <w:lang w:val="en-US"/>
          </w:rPr>
          <w:t>ru</w:t>
        </w:r>
      </w:hyperlink>
      <w:r w:rsidRPr="007F7C22">
        <w:t>, на официальном сайте Российской Федерации </w:t>
      </w:r>
      <w:hyperlink r:id="rId6" w:history="1">
        <w:r w:rsidRPr="007F7C22">
          <w:t>www.torgi.gov.ru</w:t>
        </w:r>
      </w:hyperlink>
      <w:hyperlink r:id="rId7" w:history="1">
        <w:r w:rsidRPr="007F7C22">
          <w:t>.</w:t>
        </w:r>
      </w:hyperlink>
      <w:r w:rsidRPr="007F7C22">
        <w:t xml:space="preserve"> и могут быть получены от организатора торгов по адресу: </w:t>
      </w:r>
      <w:r w:rsidRPr="007F7C22">
        <w:rPr>
          <w:color w:val="000000"/>
        </w:rPr>
        <w:t>Орловская область, Свердловский район, п. Змиевка, ул. Ленина, д.48.</w:t>
      </w:r>
    </w:p>
    <w:p w:rsidR="008E148D" w:rsidRPr="007F7C22" w:rsidRDefault="008E148D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8E148D" w:rsidRPr="007F7C22" w:rsidRDefault="008E148D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8E148D" w:rsidRDefault="008E148D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sectPr w:rsidR="008E148D" w:rsidSect="00E5167C">
      <w:pgSz w:w="11906" w:h="16838"/>
      <w:pgMar w:top="719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B28C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08CB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60D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9A04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B0C2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AD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02A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E4BA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4F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228E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22212"/>
    <w:rsid w:val="0002650E"/>
    <w:rsid w:val="00026B5E"/>
    <w:rsid w:val="000567C9"/>
    <w:rsid w:val="00070A32"/>
    <w:rsid w:val="00085B0C"/>
    <w:rsid w:val="000A0015"/>
    <w:rsid w:val="000B2596"/>
    <w:rsid w:val="000C02E2"/>
    <w:rsid w:val="000E6304"/>
    <w:rsid w:val="000F4AD4"/>
    <w:rsid w:val="000F6491"/>
    <w:rsid w:val="00112DB6"/>
    <w:rsid w:val="001178C1"/>
    <w:rsid w:val="00120769"/>
    <w:rsid w:val="00123D4A"/>
    <w:rsid w:val="001268FD"/>
    <w:rsid w:val="00126929"/>
    <w:rsid w:val="00126CA9"/>
    <w:rsid w:val="00145744"/>
    <w:rsid w:val="00150923"/>
    <w:rsid w:val="001746B2"/>
    <w:rsid w:val="001A067D"/>
    <w:rsid w:val="001E0FCC"/>
    <w:rsid w:val="001F00A6"/>
    <w:rsid w:val="001F52C4"/>
    <w:rsid w:val="00203115"/>
    <w:rsid w:val="002043E1"/>
    <w:rsid w:val="00240F48"/>
    <w:rsid w:val="00254C03"/>
    <w:rsid w:val="00255E8C"/>
    <w:rsid w:val="00260585"/>
    <w:rsid w:val="00265EA2"/>
    <w:rsid w:val="00266298"/>
    <w:rsid w:val="00277370"/>
    <w:rsid w:val="00285FF5"/>
    <w:rsid w:val="0029631A"/>
    <w:rsid w:val="002C131C"/>
    <w:rsid w:val="002C5857"/>
    <w:rsid w:val="002E3D65"/>
    <w:rsid w:val="002E7FD5"/>
    <w:rsid w:val="002F22DD"/>
    <w:rsid w:val="003027F2"/>
    <w:rsid w:val="00322213"/>
    <w:rsid w:val="003260BE"/>
    <w:rsid w:val="003273A7"/>
    <w:rsid w:val="00334E44"/>
    <w:rsid w:val="00337FBA"/>
    <w:rsid w:val="00352BDB"/>
    <w:rsid w:val="00360518"/>
    <w:rsid w:val="003733D9"/>
    <w:rsid w:val="00390C4D"/>
    <w:rsid w:val="00393516"/>
    <w:rsid w:val="00397B7C"/>
    <w:rsid w:val="003A54D9"/>
    <w:rsid w:val="003B4383"/>
    <w:rsid w:val="003C46AD"/>
    <w:rsid w:val="003D2852"/>
    <w:rsid w:val="003D4FFB"/>
    <w:rsid w:val="003E1BB9"/>
    <w:rsid w:val="003E3D56"/>
    <w:rsid w:val="003E44DF"/>
    <w:rsid w:val="003E4C28"/>
    <w:rsid w:val="003E55C8"/>
    <w:rsid w:val="003E6FDF"/>
    <w:rsid w:val="003E71D6"/>
    <w:rsid w:val="003F3C83"/>
    <w:rsid w:val="00402108"/>
    <w:rsid w:val="00426E7B"/>
    <w:rsid w:val="00461E40"/>
    <w:rsid w:val="00471E60"/>
    <w:rsid w:val="00494421"/>
    <w:rsid w:val="00494E68"/>
    <w:rsid w:val="00495F3E"/>
    <w:rsid w:val="00496300"/>
    <w:rsid w:val="004B275E"/>
    <w:rsid w:val="004B42B8"/>
    <w:rsid w:val="004C4E3A"/>
    <w:rsid w:val="004D2710"/>
    <w:rsid w:val="005023D2"/>
    <w:rsid w:val="005105F0"/>
    <w:rsid w:val="0051381F"/>
    <w:rsid w:val="00517322"/>
    <w:rsid w:val="005337B7"/>
    <w:rsid w:val="00546354"/>
    <w:rsid w:val="0056042F"/>
    <w:rsid w:val="00566033"/>
    <w:rsid w:val="0058098B"/>
    <w:rsid w:val="00586705"/>
    <w:rsid w:val="00591E85"/>
    <w:rsid w:val="005B4CE7"/>
    <w:rsid w:val="005C5BAC"/>
    <w:rsid w:val="005D5FFB"/>
    <w:rsid w:val="005F6ACF"/>
    <w:rsid w:val="00600772"/>
    <w:rsid w:val="00612080"/>
    <w:rsid w:val="006142F9"/>
    <w:rsid w:val="006211DD"/>
    <w:rsid w:val="00631BEF"/>
    <w:rsid w:val="00637FEE"/>
    <w:rsid w:val="00640046"/>
    <w:rsid w:val="00653617"/>
    <w:rsid w:val="00664112"/>
    <w:rsid w:val="0066573A"/>
    <w:rsid w:val="00684E28"/>
    <w:rsid w:val="006A0EA0"/>
    <w:rsid w:val="006A3BDF"/>
    <w:rsid w:val="006C11C0"/>
    <w:rsid w:val="006C6316"/>
    <w:rsid w:val="006D5707"/>
    <w:rsid w:val="006D76A4"/>
    <w:rsid w:val="006E1148"/>
    <w:rsid w:val="006F062F"/>
    <w:rsid w:val="007014DA"/>
    <w:rsid w:val="00744BBB"/>
    <w:rsid w:val="007453F7"/>
    <w:rsid w:val="007539FB"/>
    <w:rsid w:val="007636CA"/>
    <w:rsid w:val="0076480D"/>
    <w:rsid w:val="00764C65"/>
    <w:rsid w:val="007801C2"/>
    <w:rsid w:val="007B1EE2"/>
    <w:rsid w:val="007B2093"/>
    <w:rsid w:val="007B4B7F"/>
    <w:rsid w:val="007C54FF"/>
    <w:rsid w:val="007E24EF"/>
    <w:rsid w:val="007E620A"/>
    <w:rsid w:val="007F5C15"/>
    <w:rsid w:val="007F7C22"/>
    <w:rsid w:val="008165A0"/>
    <w:rsid w:val="008179F6"/>
    <w:rsid w:val="00825681"/>
    <w:rsid w:val="00831B2D"/>
    <w:rsid w:val="00836D3A"/>
    <w:rsid w:val="008506F1"/>
    <w:rsid w:val="00851935"/>
    <w:rsid w:val="0086624F"/>
    <w:rsid w:val="0087584C"/>
    <w:rsid w:val="008804EA"/>
    <w:rsid w:val="00884B5D"/>
    <w:rsid w:val="00893887"/>
    <w:rsid w:val="00893F9D"/>
    <w:rsid w:val="008A3AB3"/>
    <w:rsid w:val="008B73F9"/>
    <w:rsid w:val="008C214E"/>
    <w:rsid w:val="008D2EC5"/>
    <w:rsid w:val="008D3D4E"/>
    <w:rsid w:val="008D59F6"/>
    <w:rsid w:val="008E098D"/>
    <w:rsid w:val="008E148D"/>
    <w:rsid w:val="008E252F"/>
    <w:rsid w:val="00902B44"/>
    <w:rsid w:val="009042A3"/>
    <w:rsid w:val="0091469A"/>
    <w:rsid w:val="00916793"/>
    <w:rsid w:val="00927738"/>
    <w:rsid w:val="00955966"/>
    <w:rsid w:val="00957EF3"/>
    <w:rsid w:val="00973868"/>
    <w:rsid w:val="009823D0"/>
    <w:rsid w:val="00985A1B"/>
    <w:rsid w:val="009926D4"/>
    <w:rsid w:val="009A3EAF"/>
    <w:rsid w:val="009B1C06"/>
    <w:rsid w:val="009B356E"/>
    <w:rsid w:val="009B5880"/>
    <w:rsid w:val="009D21AF"/>
    <w:rsid w:val="00A0659A"/>
    <w:rsid w:val="00A12A2D"/>
    <w:rsid w:val="00A44B7D"/>
    <w:rsid w:val="00A5223B"/>
    <w:rsid w:val="00AB4F62"/>
    <w:rsid w:val="00AB742B"/>
    <w:rsid w:val="00AC7660"/>
    <w:rsid w:val="00AD7CD0"/>
    <w:rsid w:val="00AE0BD7"/>
    <w:rsid w:val="00AF49D3"/>
    <w:rsid w:val="00AF550C"/>
    <w:rsid w:val="00AF62DB"/>
    <w:rsid w:val="00B360ED"/>
    <w:rsid w:val="00B7287C"/>
    <w:rsid w:val="00B87D1A"/>
    <w:rsid w:val="00BB3211"/>
    <w:rsid w:val="00BC69B0"/>
    <w:rsid w:val="00BD46CD"/>
    <w:rsid w:val="00BD62E5"/>
    <w:rsid w:val="00BD7D50"/>
    <w:rsid w:val="00BE4AC0"/>
    <w:rsid w:val="00BE5DEB"/>
    <w:rsid w:val="00BE663F"/>
    <w:rsid w:val="00BF02CD"/>
    <w:rsid w:val="00C00BCE"/>
    <w:rsid w:val="00C06CFC"/>
    <w:rsid w:val="00C12216"/>
    <w:rsid w:val="00C159BD"/>
    <w:rsid w:val="00C47A9F"/>
    <w:rsid w:val="00C649E4"/>
    <w:rsid w:val="00C73876"/>
    <w:rsid w:val="00C84E9A"/>
    <w:rsid w:val="00C87B7D"/>
    <w:rsid w:val="00C91CCC"/>
    <w:rsid w:val="00C932D0"/>
    <w:rsid w:val="00CB5A6F"/>
    <w:rsid w:val="00CD3588"/>
    <w:rsid w:val="00CE157D"/>
    <w:rsid w:val="00CE3B47"/>
    <w:rsid w:val="00D02BBA"/>
    <w:rsid w:val="00D0349B"/>
    <w:rsid w:val="00D0639A"/>
    <w:rsid w:val="00D13C7B"/>
    <w:rsid w:val="00D82809"/>
    <w:rsid w:val="00D8710F"/>
    <w:rsid w:val="00D91000"/>
    <w:rsid w:val="00D92CF0"/>
    <w:rsid w:val="00DA6398"/>
    <w:rsid w:val="00DA650E"/>
    <w:rsid w:val="00DB5DF6"/>
    <w:rsid w:val="00DC1C5E"/>
    <w:rsid w:val="00DC5F82"/>
    <w:rsid w:val="00E03A62"/>
    <w:rsid w:val="00E04E36"/>
    <w:rsid w:val="00E12E8D"/>
    <w:rsid w:val="00E33C4B"/>
    <w:rsid w:val="00E46652"/>
    <w:rsid w:val="00E5167C"/>
    <w:rsid w:val="00E57E00"/>
    <w:rsid w:val="00E656A5"/>
    <w:rsid w:val="00E73319"/>
    <w:rsid w:val="00E80BF9"/>
    <w:rsid w:val="00E83644"/>
    <w:rsid w:val="00E955E6"/>
    <w:rsid w:val="00EB48D5"/>
    <w:rsid w:val="00EB4C55"/>
    <w:rsid w:val="00EC23A9"/>
    <w:rsid w:val="00ED3915"/>
    <w:rsid w:val="00EE1E75"/>
    <w:rsid w:val="00F1310E"/>
    <w:rsid w:val="00F41A9D"/>
    <w:rsid w:val="00F51ABF"/>
    <w:rsid w:val="00F571CE"/>
    <w:rsid w:val="00F61B56"/>
    <w:rsid w:val="00F66A30"/>
    <w:rsid w:val="00F70014"/>
    <w:rsid w:val="00F7463E"/>
    <w:rsid w:val="00FD3487"/>
    <w:rsid w:val="00FF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585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8">
    <w:name w:val="heading 8"/>
    <w:basedOn w:val="a"/>
    <w:next w:val="a"/>
    <w:link w:val="80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80">
    <w:name w:val="Заголовок 8 Знак"/>
    <w:basedOn w:val="a0"/>
    <w:link w:val="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Normal (Web)"/>
    <w:basedOn w:val="a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664112"/>
    <w:rPr>
      <w:rFonts w:cs="Times New Roman"/>
    </w:rPr>
  </w:style>
  <w:style w:type="character" w:styleId="a5">
    <w:name w:val="Hyperlink"/>
    <w:basedOn w:val="a0"/>
    <w:uiPriority w:val="99"/>
    <w:rsid w:val="00664112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semiHidden/>
    <w:rsid w:val="00112DB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112DB6"/>
    <w:rPr>
      <w:rFonts w:cs="Times New Roman"/>
    </w:rPr>
  </w:style>
  <w:style w:type="paragraph" w:styleId="ac">
    <w:name w:val="Title"/>
    <w:basedOn w:val="a"/>
    <w:link w:val="ad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ad">
    <w:name w:val="Название Знак"/>
    <w:basedOn w:val="a0"/>
    <w:link w:val="ac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21">
    <w:name w:val="Body Text 2"/>
    <w:basedOn w:val="a"/>
    <w:link w:val="22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</w:rPr>
  </w:style>
  <w:style w:type="paragraph" w:customStyle="1" w:styleId="1">
    <w:name w:val="Основной текст1"/>
    <w:basedOn w:val="a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e">
    <w:name w:val="Таблицы (моноширинный)"/>
    <w:basedOn w:val="a"/>
    <w:next w:val="a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31">
    <w:name w:val="Body Text 3"/>
    <w:basedOn w:val="a"/>
    <w:link w:val="32"/>
    <w:uiPriority w:val="99"/>
    <w:rsid w:val="007B4B7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7B4B7F"/>
    <w:rPr>
      <w:rFonts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a0"/>
    <w:uiPriority w:val="99"/>
    <w:rsid w:val="0029631A"/>
    <w:rPr>
      <w:rFonts w:cs="Times New Roman"/>
    </w:rPr>
  </w:style>
  <w:style w:type="paragraph" w:styleId="af">
    <w:name w:val="List Paragraph"/>
    <w:basedOn w:val="a"/>
    <w:uiPriority w:val="99"/>
    <w:qFormat/>
    <w:rsid w:val="003E4C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admzmievk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 аукциона по продаже земельного участка</vt:lpstr>
    </vt:vector>
  </TitlesOfParts>
  <Company>Microsoft</Company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imushestva Otdel</cp:lastModifiedBy>
  <cp:revision>7</cp:revision>
  <cp:lastPrinted>2017-02-07T12:25:00Z</cp:lastPrinted>
  <dcterms:created xsi:type="dcterms:W3CDTF">2019-06-11T12:22:00Z</dcterms:created>
  <dcterms:modified xsi:type="dcterms:W3CDTF">2021-03-02T13:38:00Z</dcterms:modified>
</cp:coreProperties>
</file>